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C7" w:rsidRPr="004302AF" w:rsidRDefault="003A30C7" w:rsidP="003A30C7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  <w:r w:rsidRPr="004302AF">
        <w:rPr>
          <w:rFonts w:ascii="GHEA Grapalat" w:eastAsia="Arial Unicode MS" w:hAnsi="GHEA Grapalat" w:cs="Arial Unicode MS"/>
          <w:b/>
          <w:sz w:val="18"/>
          <w:szCs w:val="18"/>
          <w:lang w:val="af-ZA"/>
        </w:rPr>
        <w:t>ՀԱՅՏԱՐԱՐՈՒԹՅՈՒՆ</w:t>
      </w:r>
    </w:p>
    <w:p w:rsidR="003A30C7" w:rsidRPr="004302AF" w:rsidRDefault="003A30C7" w:rsidP="003A30C7">
      <w:pPr>
        <w:jc w:val="center"/>
        <w:rPr>
          <w:rFonts w:ascii="GHEA Grapalat" w:eastAsia="Arial Unicode MS" w:hAnsi="GHEA Grapalat" w:cs="Arial Unicode MS"/>
          <w:b/>
          <w:sz w:val="18"/>
          <w:szCs w:val="18"/>
          <w:lang w:val="af-ZA"/>
        </w:rPr>
      </w:pPr>
      <w:r w:rsidRPr="004302AF">
        <w:rPr>
          <w:rFonts w:ascii="GHEA Grapalat" w:eastAsia="Arial Unicode MS" w:hAnsi="GHEA Grapalat" w:cs="Arial Unicode MS"/>
          <w:b/>
          <w:sz w:val="18"/>
          <w:szCs w:val="18"/>
          <w:lang w:val="af-ZA"/>
        </w:rPr>
        <w:t>պայմանագիր կնքելու որոշման մասին</w:t>
      </w:r>
    </w:p>
    <w:p w:rsidR="003A30C7" w:rsidRPr="00394F4F" w:rsidRDefault="003A30C7" w:rsidP="003A30C7">
      <w:pPr>
        <w:pStyle w:val="Heading3"/>
        <w:ind w:firstLine="0"/>
        <w:rPr>
          <w:rFonts w:ascii="GHEA Grapalat" w:eastAsia="Arial Unicode MS" w:hAnsi="GHEA Grapalat" w:cs="Arial Unicode MS"/>
          <w:sz w:val="18"/>
          <w:szCs w:val="18"/>
        </w:rPr>
      </w:pPr>
      <w:r w:rsidRPr="004302AF">
        <w:rPr>
          <w:rFonts w:ascii="GHEA Grapalat" w:eastAsia="Arial Unicode MS" w:hAnsi="GHEA Grapalat" w:cs="Arial Unicode MS"/>
          <w:b w:val="0"/>
          <w:sz w:val="18"/>
          <w:szCs w:val="18"/>
          <w:lang w:val="af-ZA"/>
        </w:rPr>
        <w:t xml:space="preserve">Ընթացակարգի ծածկագիրը </w:t>
      </w:r>
      <w:r w:rsidRPr="004302AF">
        <w:rPr>
          <w:rFonts w:ascii="GHEA Grapalat" w:eastAsia="Arial Unicode MS" w:hAnsi="GHEA Grapalat" w:cs="Arial Unicode MS"/>
          <w:b w:val="0"/>
          <w:sz w:val="18"/>
          <w:szCs w:val="18"/>
          <w:lang w:val="hy-AM"/>
        </w:rPr>
        <w:t xml:space="preserve">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ՀՀ-ՏՄԴՀ-ՄԱԱՊՁԲ-2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>5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/</w:t>
      </w:r>
      <w:r>
        <w:rPr>
          <w:rFonts w:ascii="GHEA Grapalat" w:eastAsia="Arial Unicode MS" w:hAnsi="GHEA Grapalat" w:cs="Arial Unicode MS"/>
          <w:sz w:val="18"/>
          <w:szCs w:val="18"/>
        </w:rPr>
        <w:t>12</w:t>
      </w:r>
    </w:p>
    <w:p w:rsidR="003A30C7" w:rsidRPr="004302AF" w:rsidRDefault="003A30C7" w:rsidP="003A30C7">
      <w:pPr>
        <w:rPr>
          <w:rFonts w:ascii="GHEA Grapalat" w:eastAsia="Arial Unicode MS" w:hAnsi="GHEA Grapalat" w:cs="Arial Unicode MS"/>
          <w:sz w:val="18"/>
          <w:szCs w:val="18"/>
          <w:lang w:val="af-ZA"/>
        </w:rPr>
      </w:pPr>
    </w:p>
    <w:p w:rsidR="003A30C7" w:rsidRPr="004302AF" w:rsidRDefault="003A30C7" w:rsidP="003A30C7">
      <w:pPr>
        <w:rPr>
          <w:rFonts w:ascii="GHEA Grapalat" w:eastAsia="Arial Unicode MS" w:hAnsi="GHEA Grapalat" w:cs="Arial Unicode MS"/>
          <w:sz w:val="18"/>
          <w:szCs w:val="18"/>
          <w:lang w:val="af-ZA"/>
        </w:rPr>
      </w:pPr>
    </w:p>
    <w:p w:rsidR="003A30C7" w:rsidRPr="00877553" w:rsidRDefault="003A30C7" w:rsidP="003A30C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</w:rPr>
      </w:pP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Դիլիջանի համայնքապետարանը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 ստորև ներկայացնում է իր կարիքների համար՝  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>անհրաժեշտ ապրանքների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 xml:space="preserve"> 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ձեռքբերման նպատակով 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ՀՀ-ՏՄԴՀ-ՄԱԱՊՁԲ-2</w:t>
      </w:r>
      <w:r>
        <w:rPr>
          <w:rFonts w:ascii="GHEA Grapalat" w:eastAsia="Arial Unicode MS" w:hAnsi="GHEA Grapalat" w:cs="Arial Unicode MS"/>
          <w:sz w:val="18"/>
          <w:szCs w:val="18"/>
          <w:lang w:val="hy-AM"/>
        </w:rPr>
        <w:t>5</w:t>
      </w:r>
      <w:r w:rsidRPr="004302AF">
        <w:rPr>
          <w:rFonts w:ascii="GHEA Grapalat" w:eastAsia="Arial Unicode MS" w:hAnsi="GHEA Grapalat" w:cs="Arial Unicode MS"/>
          <w:sz w:val="18"/>
          <w:szCs w:val="18"/>
          <w:lang w:val="hy-AM"/>
        </w:rPr>
        <w:t>/</w:t>
      </w:r>
      <w:r>
        <w:rPr>
          <w:rFonts w:ascii="GHEA Grapalat" w:eastAsia="Arial Unicode MS" w:hAnsi="GHEA Grapalat" w:cs="Arial Unicode MS"/>
          <w:sz w:val="18"/>
          <w:szCs w:val="18"/>
        </w:rPr>
        <w:t>12</w:t>
      </w:r>
      <w:r w:rsidRPr="004302AF">
        <w:rPr>
          <w:rFonts w:ascii="GHEA Grapalat" w:eastAsia="Arial Unicode MS" w:hAnsi="GHEA Grapalat" w:cs="Arial Unicode MS"/>
          <w:sz w:val="18"/>
          <w:szCs w:val="18"/>
          <w:lang w:val="af-ZA"/>
        </w:rPr>
        <w:t xml:space="preserve"> ծածկագրով գնման ընթացակարգի արդյունքում պայմանագիր կնքելու որոշման մասին տեղեկատվությունը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`</w:t>
      </w:r>
    </w:p>
    <w:p w:rsidR="003A30C7" w:rsidRPr="00877553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Pr="00877553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1։ </w:t>
      </w:r>
    </w:p>
    <w:p w:rsidR="003A30C7" w:rsidRPr="00D13210" w:rsidRDefault="003A30C7" w:rsidP="003A30C7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՝ 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Պոլիէթիլենային խողովակ </w:t>
      </w:r>
      <w:r>
        <w:rPr>
          <w:rFonts w:ascii="GHEA Grapalat" w:eastAsia="Arial Unicode MS" w:hAnsi="GHEA Grapalat" w:cs="Arial Unicode MS"/>
          <w:sz w:val="16"/>
          <w:szCs w:val="16"/>
        </w:rPr>
        <w:t>/d=50/</w:t>
      </w:r>
    </w:p>
    <w:p w:rsidR="003A30C7" w:rsidRPr="00877553" w:rsidRDefault="003A30C7" w:rsidP="003A30C7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A30C7" w:rsidRPr="00877553" w:rsidTr="00DE4E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A30C7" w:rsidRPr="00877553" w:rsidTr="00DE4E58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 xml:space="preserve">«Լիլիթ Սարգսյան Մարտունի» </w:t>
            </w:r>
            <w:r w:rsidRPr="00D13210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 xml:space="preserve">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3A30C7" w:rsidRPr="00877553" w:rsidRDefault="003A30C7" w:rsidP="003A30C7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A30C7" w:rsidRPr="00877553" w:rsidTr="00DE4E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3A30C7" w:rsidRPr="00877553" w:rsidTr="00DE4E58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3A30C7" w:rsidRPr="00877553" w:rsidRDefault="003A30C7" w:rsidP="003A30C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Pr="00877553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2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3A30C7" w:rsidRPr="00D13210" w:rsidRDefault="003A30C7" w:rsidP="003A30C7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 w:rsidRPr="00D13210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Պոլիէթիլենային խողովակ </w:t>
      </w:r>
      <w:r w:rsidRPr="00D13210">
        <w:rPr>
          <w:rFonts w:ascii="GHEA Grapalat" w:eastAsia="Arial Unicode MS" w:hAnsi="GHEA Grapalat" w:cs="Arial Unicode MS"/>
          <w:sz w:val="16"/>
          <w:szCs w:val="16"/>
        </w:rPr>
        <w:t>/d=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7</w:t>
      </w:r>
      <w:r w:rsidRPr="00D13210">
        <w:rPr>
          <w:rFonts w:ascii="GHEA Grapalat" w:eastAsia="Arial Unicode MS" w:hAnsi="GHEA Grapalat" w:cs="Arial Unicode MS"/>
          <w:sz w:val="16"/>
          <w:szCs w:val="16"/>
        </w:rPr>
        <w:t>5/</w:t>
      </w:r>
    </w:p>
    <w:p w:rsidR="003A30C7" w:rsidRPr="00877553" w:rsidRDefault="003A30C7" w:rsidP="003A30C7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A30C7" w:rsidRPr="00877553" w:rsidTr="00DE4E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A30C7" w:rsidRPr="00877553" w:rsidTr="00DE4E58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3A30C7" w:rsidRPr="00877553" w:rsidRDefault="003A30C7" w:rsidP="003A30C7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A30C7" w:rsidRPr="00877553" w:rsidTr="00DE4E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3A30C7" w:rsidRPr="00877553" w:rsidTr="00DE4E58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3A30C7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Pr="00877553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3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3A30C7" w:rsidRPr="00D13210" w:rsidRDefault="003A30C7" w:rsidP="003A30C7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Ծորակ</w:t>
      </w:r>
    </w:p>
    <w:p w:rsidR="003A30C7" w:rsidRPr="00877553" w:rsidRDefault="003A30C7" w:rsidP="003A30C7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A30C7" w:rsidRPr="00877553" w:rsidTr="00DE4E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A30C7" w:rsidRPr="00877553" w:rsidTr="00DE4E58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3A30C7" w:rsidRPr="00877553" w:rsidRDefault="003A30C7" w:rsidP="003A30C7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A30C7" w:rsidRPr="00877553" w:rsidTr="00DE4E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3A30C7" w:rsidRPr="00877553" w:rsidTr="00DE4E58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3A30C7" w:rsidRDefault="003A30C7" w:rsidP="003A30C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Pr="00877553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4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3A30C7" w:rsidRPr="00D13210" w:rsidRDefault="003A30C7" w:rsidP="003A30C7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Փական</w:t>
      </w:r>
    </w:p>
    <w:p w:rsidR="003A30C7" w:rsidRPr="00877553" w:rsidRDefault="003A30C7" w:rsidP="003A30C7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A30C7" w:rsidRPr="00877553" w:rsidTr="00DE4E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A30C7" w:rsidRPr="00877553" w:rsidTr="00DE4E58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3A30C7" w:rsidRPr="00877553" w:rsidRDefault="003A30C7" w:rsidP="003A30C7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A30C7" w:rsidRPr="00877553" w:rsidTr="00DE4E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3A30C7" w:rsidRPr="00877553" w:rsidTr="00DE4E58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3A30C7" w:rsidRPr="00877553" w:rsidRDefault="003A30C7" w:rsidP="003A30C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Pr="00877553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5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3A30C7" w:rsidRPr="00D13210" w:rsidRDefault="003A30C7" w:rsidP="003A30C7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Անցում</w:t>
      </w:r>
      <w:r w:rsidRPr="00D13210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  <w:r w:rsidRPr="00D13210">
        <w:rPr>
          <w:rFonts w:ascii="GHEA Grapalat" w:eastAsia="Arial Unicode MS" w:hAnsi="GHEA Grapalat" w:cs="Arial Unicode MS"/>
          <w:sz w:val="16"/>
          <w:szCs w:val="16"/>
        </w:rPr>
        <w:t>/d=5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0</w:t>
      </w:r>
      <w:r w:rsidRPr="00D13210">
        <w:rPr>
          <w:rFonts w:ascii="GHEA Grapalat" w:eastAsia="Arial Unicode MS" w:hAnsi="GHEA Grapalat" w:cs="Arial Unicode MS"/>
          <w:sz w:val="16"/>
          <w:szCs w:val="16"/>
        </w:rPr>
        <w:t>/</w:t>
      </w:r>
    </w:p>
    <w:p w:rsidR="003A30C7" w:rsidRPr="00877553" w:rsidRDefault="003A30C7" w:rsidP="003A30C7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A30C7" w:rsidRPr="00877553" w:rsidTr="00DE4E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A30C7" w:rsidRPr="00877553" w:rsidTr="00DE4E58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3A30C7" w:rsidRPr="00877553" w:rsidRDefault="003A30C7" w:rsidP="003A30C7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A30C7" w:rsidRPr="00877553" w:rsidTr="00DE4E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3A30C7" w:rsidRPr="00877553" w:rsidTr="00DE4E58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3A30C7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Pr="00877553" w:rsidRDefault="003A30C7" w:rsidP="003A30C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Pr="00877553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6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3A30C7" w:rsidRPr="00D13210" w:rsidRDefault="003A30C7" w:rsidP="003A30C7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Անցում</w:t>
      </w:r>
      <w:r w:rsidRPr="00D13210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  <w:r w:rsidRPr="00D13210">
        <w:rPr>
          <w:rFonts w:ascii="GHEA Grapalat" w:eastAsia="Arial Unicode MS" w:hAnsi="GHEA Grapalat" w:cs="Arial Unicode MS"/>
          <w:sz w:val="16"/>
          <w:szCs w:val="16"/>
        </w:rPr>
        <w:t>/d=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7</w:t>
      </w:r>
      <w:r w:rsidRPr="00D13210">
        <w:rPr>
          <w:rFonts w:ascii="GHEA Grapalat" w:eastAsia="Arial Unicode MS" w:hAnsi="GHEA Grapalat" w:cs="Arial Unicode MS"/>
          <w:sz w:val="16"/>
          <w:szCs w:val="16"/>
        </w:rPr>
        <w:t>5/</w:t>
      </w:r>
    </w:p>
    <w:p w:rsidR="003A30C7" w:rsidRPr="00877553" w:rsidRDefault="003A30C7" w:rsidP="003A30C7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A30C7" w:rsidRPr="00877553" w:rsidTr="00DE4E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A30C7" w:rsidRPr="00877553" w:rsidTr="00DE4E58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3A30C7" w:rsidRPr="00877553" w:rsidRDefault="003A30C7" w:rsidP="003A30C7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A30C7" w:rsidRPr="00877553" w:rsidTr="00DE4E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3A30C7" w:rsidRPr="00877553" w:rsidTr="00DE4E58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3A30C7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Pr="00877553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7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3A30C7" w:rsidRPr="00D13210" w:rsidRDefault="003A30C7" w:rsidP="003A30C7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Կտրող սկավառակ</w:t>
      </w:r>
    </w:p>
    <w:p w:rsidR="003A30C7" w:rsidRPr="00877553" w:rsidRDefault="003A30C7" w:rsidP="003A30C7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A30C7" w:rsidRPr="00877553" w:rsidTr="00DE4E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A30C7" w:rsidRPr="00877553" w:rsidTr="00DE4E58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3A30C7" w:rsidRPr="00877553" w:rsidRDefault="003A30C7" w:rsidP="003A30C7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A30C7" w:rsidRPr="00877553" w:rsidTr="00DE4E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3A30C7" w:rsidRPr="00877553" w:rsidTr="00DE4E58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3A30C7" w:rsidRDefault="003A30C7" w:rsidP="003A30C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Pr="00877553" w:rsidRDefault="003A30C7" w:rsidP="003A30C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Pr="00877553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8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3A30C7" w:rsidRPr="00D13210" w:rsidRDefault="003A30C7" w:rsidP="003A30C7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Էլեկտրոդ</w:t>
      </w:r>
    </w:p>
    <w:p w:rsidR="003A30C7" w:rsidRPr="00877553" w:rsidRDefault="003A30C7" w:rsidP="003A30C7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A30C7" w:rsidRPr="00877553" w:rsidTr="00DE4E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A30C7" w:rsidRPr="00877553" w:rsidTr="00DE4E58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3A30C7" w:rsidRPr="00877553" w:rsidRDefault="003A30C7" w:rsidP="003A30C7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A30C7" w:rsidRPr="00877553" w:rsidTr="00DE4E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3A30C7" w:rsidRPr="00877553" w:rsidTr="00DE4E58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3A30C7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Pr="00877553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9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։ </w:t>
      </w:r>
    </w:p>
    <w:p w:rsidR="003A30C7" w:rsidRPr="00D13210" w:rsidRDefault="003A30C7" w:rsidP="003A30C7">
      <w:pPr>
        <w:rPr>
          <w:rFonts w:ascii="GHEA Grapalat" w:eastAsia="Arial Unicode MS" w:hAnsi="GHEA Grapalat" w:cs="Arial Unicode MS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Գնման առարկա է հանդիսանում`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Պոմպ</w:t>
      </w:r>
    </w:p>
    <w:p w:rsidR="003A30C7" w:rsidRPr="00877553" w:rsidRDefault="003A30C7" w:rsidP="003A30C7">
      <w:pPr>
        <w:rPr>
          <w:rFonts w:ascii="GHEA Grapalat" w:eastAsia="Arial Unicode MS" w:hAnsi="GHEA Grapalat" w:cs="Arial Unicode MS"/>
          <w:sz w:val="16"/>
          <w:szCs w:val="16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A30C7" w:rsidRPr="00877553" w:rsidTr="00DE4E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Հրավերի պահանջներին համապատասխանող հայտեր 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Հրավերի պահանջներին չհամապատասխանող հայտեր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Անհամապատասխանության համառոտ նկարագրույթուն</w:t>
            </w:r>
          </w:p>
        </w:tc>
      </w:tr>
      <w:tr w:rsidR="003A30C7" w:rsidRPr="00877553" w:rsidTr="00DE4E58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30C7" w:rsidRPr="00877553" w:rsidRDefault="003A30C7" w:rsidP="00DE4E58">
            <w:pPr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</w:p>
        </w:tc>
      </w:tr>
    </w:tbl>
    <w:p w:rsidR="003A30C7" w:rsidRPr="00877553" w:rsidRDefault="003A30C7" w:rsidP="003A30C7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A30C7" w:rsidRPr="00877553" w:rsidTr="00DE4E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 xml:space="preserve">Ընտրված մասնակից </w:t>
            </w: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Մասնակցի առաջարկած գին</w:t>
            </w:r>
          </w:p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/առանց ԱՀՀ, հազ. դրամ/</w:t>
            </w:r>
          </w:p>
        </w:tc>
      </w:tr>
      <w:tr w:rsidR="003A30C7" w:rsidRPr="00877553" w:rsidTr="00DE4E58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</w:rPr>
            </w:pPr>
            <w:r w:rsidRPr="00394F4F">
              <w:rPr>
                <w:rFonts w:ascii="GHEA Grapalat" w:eastAsia="Arial Unicode MS" w:hAnsi="GHEA Grapalat" w:cs="Arial Unicode MS"/>
                <w:sz w:val="16"/>
                <w:szCs w:val="16"/>
                <w:lang w:val="hy-AM"/>
              </w:rPr>
              <w:t>«Լիլիթ Սարգսյան Մարտունի»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</w:pPr>
            <w:r w:rsidRPr="00877553">
              <w:rPr>
                <w:rFonts w:ascii="GHEA Grapalat" w:eastAsia="Arial Unicode MS" w:hAnsi="GHEA Grapalat" w:cs="Arial Unicode MS"/>
                <w:sz w:val="16"/>
                <w:szCs w:val="16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A30C7" w:rsidRPr="00877553" w:rsidRDefault="003A30C7" w:rsidP="00DE4E5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 w:rsidRPr="00877553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:rsidR="003A30C7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Default="003A30C7" w:rsidP="003A30C7">
      <w:pPr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Pr="00877553" w:rsidRDefault="003A30C7" w:rsidP="003A30C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</w:p>
    <w:p w:rsidR="003A30C7" w:rsidRPr="00877553" w:rsidRDefault="003A30C7" w:rsidP="003A30C7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3A30C7" w:rsidRPr="00877553" w:rsidRDefault="003A30C7" w:rsidP="003A30C7">
      <w:pPr>
        <w:spacing w:line="276" w:lineRule="auto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</w:p>
    <w:p w:rsidR="003A30C7" w:rsidRPr="00877553" w:rsidRDefault="003A30C7" w:rsidP="003A30C7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Հեռախոս՝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 </w:t>
      </w:r>
      <w:r>
        <w:rPr>
          <w:rFonts w:ascii="GHEA Grapalat" w:eastAsia="Arial Unicode MS" w:hAnsi="GHEA Grapalat" w:cs="Arial Unicode MS"/>
          <w:sz w:val="16"/>
          <w:szCs w:val="16"/>
          <w:lang w:val="hy-AM"/>
        </w:rPr>
        <w:t>060-700-901</w:t>
      </w: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>։</w:t>
      </w:r>
    </w:p>
    <w:p w:rsidR="003A30C7" w:rsidRPr="00877553" w:rsidRDefault="003A30C7" w:rsidP="003A30C7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16"/>
          <w:szCs w:val="16"/>
          <w:lang w:val="af-ZA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Էլեկոտրանային փոստ՝ </w:t>
      </w:r>
      <w:r w:rsidRPr="00877553">
        <w:rPr>
          <w:rFonts w:ascii="GHEA Grapalat" w:eastAsia="Arial Unicode MS" w:hAnsi="GHEA Grapalat" w:cs="Arial Unicode MS"/>
          <w:sz w:val="16"/>
          <w:szCs w:val="16"/>
          <w:lang w:val="hy-AM"/>
        </w:rPr>
        <w:t xml:space="preserve"> </w:t>
      </w:r>
      <w:hyperlink r:id="rId4" w:history="1">
        <w:r w:rsidRPr="00877553">
          <w:rPr>
            <w:rStyle w:val="Hyperlink"/>
            <w:rFonts w:ascii="GHEA Grapalat" w:eastAsia="Arial Unicode MS" w:hAnsi="GHEA Grapalat" w:cs="Arial Unicode MS"/>
            <w:sz w:val="16"/>
            <w:szCs w:val="16"/>
            <w:lang w:val="af-ZA"/>
          </w:rPr>
          <w:t>dilijan.gnumner@mail.ru</w:t>
        </w:r>
      </w:hyperlink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 xml:space="preserve"> ։</w:t>
      </w:r>
    </w:p>
    <w:p w:rsidR="003A30C7" w:rsidRPr="00877553" w:rsidRDefault="003A30C7" w:rsidP="003A30C7">
      <w:pPr>
        <w:spacing w:line="360" w:lineRule="auto"/>
        <w:jc w:val="both"/>
        <w:rPr>
          <w:rFonts w:ascii="GHEA Grapalat" w:hAnsi="GHEA Grapalat"/>
          <w:sz w:val="16"/>
          <w:szCs w:val="16"/>
        </w:rPr>
      </w:pPr>
      <w:r w:rsidRPr="00877553">
        <w:rPr>
          <w:rFonts w:ascii="GHEA Grapalat" w:eastAsia="Arial Unicode MS" w:hAnsi="GHEA Grapalat" w:cs="Arial Unicode MS"/>
          <w:sz w:val="16"/>
          <w:szCs w:val="16"/>
          <w:lang w:val="af-ZA"/>
        </w:rPr>
        <w:tab/>
      </w:r>
      <w:r w:rsidRPr="00877553">
        <w:rPr>
          <w:rFonts w:ascii="GHEA Grapalat" w:eastAsia="Arial Unicode MS" w:hAnsi="GHEA Grapalat" w:cs="Arial Unicode MS"/>
          <w:b/>
          <w:i/>
          <w:sz w:val="16"/>
          <w:szCs w:val="16"/>
          <w:lang w:val="af-ZA"/>
        </w:rPr>
        <w:t xml:space="preserve">Պատվիրատու` </w:t>
      </w:r>
      <w:r w:rsidRPr="00877553">
        <w:rPr>
          <w:rFonts w:ascii="GHEA Grapalat" w:eastAsia="Arial Unicode MS" w:hAnsi="GHEA Grapalat" w:cs="Arial Unicode MS"/>
          <w:b/>
          <w:i/>
          <w:sz w:val="16"/>
          <w:szCs w:val="16"/>
          <w:lang w:val="hy-AM"/>
        </w:rPr>
        <w:t>Դիլիջանի համայնքապետարան</w:t>
      </w:r>
    </w:p>
    <w:p w:rsidR="003A30C7" w:rsidRPr="00877553" w:rsidRDefault="003A30C7" w:rsidP="003A30C7">
      <w:pPr>
        <w:rPr>
          <w:sz w:val="16"/>
          <w:szCs w:val="16"/>
        </w:rPr>
      </w:pPr>
    </w:p>
    <w:p w:rsidR="003A30C7" w:rsidRPr="00877553" w:rsidRDefault="003A30C7" w:rsidP="003A30C7">
      <w:pPr>
        <w:rPr>
          <w:sz w:val="16"/>
          <w:szCs w:val="16"/>
        </w:rPr>
      </w:pPr>
    </w:p>
    <w:p w:rsidR="003A30C7" w:rsidRPr="00877553" w:rsidRDefault="003A30C7" w:rsidP="003A30C7">
      <w:pPr>
        <w:rPr>
          <w:sz w:val="16"/>
          <w:szCs w:val="16"/>
        </w:rPr>
      </w:pPr>
    </w:p>
    <w:p w:rsidR="003A30C7" w:rsidRDefault="003A30C7" w:rsidP="003A30C7"/>
    <w:p w:rsidR="003A30C7" w:rsidRDefault="003A30C7" w:rsidP="003A30C7"/>
    <w:p w:rsidR="00532355" w:rsidRDefault="00532355">
      <w:bookmarkStart w:id="0" w:name="_GoBack"/>
      <w:bookmarkEnd w:id="0"/>
    </w:p>
    <w:sectPr w:rsidR="00532355" w:rsidSect="0087755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3A30C7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553" w:rsidRDefault="003A30C7" w:rsidP="008775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3A30C7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77553" w:rsidRDefault="003A30C7" w:rsidP="0087755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3A30C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3A30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3A30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3A30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C7"/>
    <w:rsid w:val="003A30C7"/>
    <w:rsid w:val="00532355"/>
    <w:rsid w:val="00A40174"/>
    <w:rsid w:val="00A45CFC"/>
    <w:rsid w:val="00A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CF6BA-83AE-4F2E-BD91-CE8A92E9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0C7"/>
    <w:rPr>
      <w:rFonts w:ascii="Times Armenian" w:eastAsia="Times New Rom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3A30C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Heading3Char">
    <w:name w:val="Heading 3 Char"/>
    <w:basedOn w:val="DefaultParagraphFont"/>
    <w:link w:val="Heading3"/>
    <w:rsid w:val="003A30C7"/>
    <w:rPr>
      <w:rFonts w:ascii="Times LatArm" w:eastAsia="Times New Roman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3A30C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A30C7"/>
    <w:rPr>
      <w:rFonts w:ascii="Times New Roman" w:eastAsia="Times New Roman" w:hAnsi="Times New Roman"/>
      <w:lang w:val="en-AU" w:eastAsia="ru-RU"/>
    </w:rPr>
  </w:style>
  <w:style w:type="character" w:styleId="PageNumber">
    <w:name w:val="page number"/>
    <w:basedOn w:val="DefaultParagraphFont"/>
    <w:rsid w:val="003A30C7"/>
  </w:style>
  <w:style w:type="paragraph" w:styleId="Footer">
    <w:name w:val="footer"/>
    <w:basedOn w:val="Normal"/>
    <w:link w:val="FooterChar"/>
    <w:rsid w:val="003A30C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A30C7"/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3A3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dilijan.gnumner@mail.ru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2025-02-24T05:58:00Z</dcterms:created>
  <dcterms:modified xsi:type="dcterms:W3CDTF">2025-02-24T05:58:00Z</dcterms:modified>
</cp:coreProperties>
</file>